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F0BC8" w14:textId="1460BAC9" w:rsidR="00AA4274" w:rsidRPr="009B6530" w:rsidRDefault="00DA3E0B" w:rsidP="00AA4274">
      <w:pPr>
        <w:widowControl/>
        <w:spacing w:after="240" w:line="240" w:lineRule="auto"/>
        <w:ind w:firstLine="5103"/>
        <w:jc w:val="both"/>
        <w:rPr>
          <w:rFonts w:ascii="Times New Roman" w:eastAsia="Times New Roman" w:hAnsi="Times New Roman"/>
          <w:b/>
          <w:noProof/>
          <w:sz w:val="24"/>
          <w:szCs w:val="24"/>
          <w:lang w:val="lv-LV"/>
        </w:rPr>
      </w:pPr>
      <w:bookmarkStart w:id="0" w:name="_Hlk67055936"/>
      <w:bookmarkStart w:id="1" w:name="_Hlk69298173"/>
      <w:r>
        <w:rPr>
          <w:rFonts w:ascii="Times New Roman" w:hAnsi="Times New Roman"/>
          <w:b/>
          <w:bCs/>
          <w:noProof/>
          <w:sz w:val="24"/>
          <w:szCs w:val="24"/>
          <w:lang w:val="lv-LV"/>
        </w:rPr>
        <w:t>patērētāja</w:t>
      </w:r>
    </w:p>
    <w:p w14:paraId="0500DE50" w14:textId="09508C6C" w:rsidR="00AA4274" w:rsidRPr="009B6530" w:rsidRDefault="00DA3E0B" w:rsidP="00AA4274">
      <w:pPr>
        <w:widowControl/>
        <w:spacing w:after="240" w:line="240" w:lineRule="auto"/>
        <w:ind w:firstLine="5103"/>
        <w:rPr>
          <w:rFonts w:ascii="Times New Roman" w:eastAsia="Times New Roman" w:hAnsi="Times New Roman"/>
          <w:b/>
          <w:sz w:val="24"/>
          <w:szCs w:val="24"/>
          <w:lang w:val="lv-LV"/>
        </w:rPr>
      </w:pPr>
      <w:r>
        <w:rPr>
          <w:rFonts w:ascii="Times New Roman" w:hAnsi="Times New Roman"/>
          <w:b/>
          <w:sz w:val="24"/>
          <w:szCs w:val="24"/>
          <w:lang w:val="lv-LV"/>
        </w:rPr>
        <w:t>sabiedrība</w:t>
      </w:r>
    </w:p>
    <w:p w14:paraId="675438DE" w14:textId="77777777" w:rsidR="00E34692" w:rsidRPr="009B6530" w:rsidRDefault="00E34692" w:rsidP="00E34692">
      <w:pPr>
        <w:spacing w:before="240" w:after="0" w:line="240" w:lineRule="auto"/>
        <w:jc w:val="center"/>
        <w:rPr>
          <w:rFonts w:ascii="Times New Roman" w:eastAsia="Times New Roman" w:hAnsi="Times New Roman"/>
          <w:b/>
          <w:sz w:val="24"/>
          <w:szCs w:val="24"/>
          <w:lang w:val="lv-LV" w:eastAsia="lv-LV"/>
        </w:rPr>
      </w:pPr>
      <w:r w:rsidRPr="009B6530">
        <w:rPr>
          <w:rFonts w:ascii="Times New Roman" w:eastAsia="Times New Roman" w:hAnsi="Times New Roman"/>
          <w:b/>
          <w:sz w:val="24"/>
          <w:szCs w:val="24"/>
          <w:lang w:val="lv-LV" w:eastAsia="lv-LV"/>
        </w:rPr>
        <w:t>Lēmums</w:t>
      </w:r>
    </w:p>
    <w:p w14:paraId="25168181" w14:textId="77777777" w:rsidR="00E34692" w:rsidRPr="009B6530" w:rsidRDefault="00E34692" w:rsidP="00E34692">
      <w:pPr>
        <w:widowControl/>
        <w:spacing w:after="0" w:line="240" w:lineRule="auto"/>
        <w:jc w:val="center"/>
        <w:rPr>
          <w:rFonts w:ascii="Times New Roman" w:eastAsia="Times New Roman" w:hAnsi="Times New Roman"/>
          <w:b/>
          <w:sz w:val="24"/>
          <w:szCs w:val="24"/>
          <w:lang w:val="lv-LV" w:eastAsia="lv-LV"/>
        </w:rPr>
      </w:pPr>
      <w:r w:rsidRPr="009B6530">
        <w:rPr>
          <w:rFonts w:ascii="Times New Roman" w:eastAsia="Times New Roman" w:hAnsi="Times New Roman"/>
          <w:b/>
          <w:sz w:val="24"/>
          <w:szCs w:val="24"/>
          <w:lang w:val="lv-LV" w:eastAsia="lv-LV"/>
        </w:rPr>
        <w:t>par strīdu</w:t>
      </w:r>
    </w:p>
    <w:p w14:paraId="6B72F812" w14:textId="77777777" w:rsidR="00E34692" w:rsidRPr="009B6530" w:rsidRDefault="00E34692" w:rsidP="00E34692">
      <w:pPr>
        <w:widowControl/>
        <w:spacing w:after="0" w:line="240" w:lineRule="auto"/>
        <w:jc w:val="center"/>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Rīgā</w:t>
      </w:r>
    </w:p>
    <w:p w14:paraId="34A3ABF2" w14:textId="7EF781E4" w:rsidR="00E34692" w:rsidRPr="009B6530" w:rsidRDefault="00E34692" w:rsidP="00E34692">
      <w:pPr>
        <w:widowControl/>
        <w:tabs>
          <w:tab w:val="left" w:pos="6804"/>
        </w:tabs>
        <w:spacing w:before="360" w:after="0" w:line="240" w:lineRule="auto"/>
        <w:jc w:val="both"/>
        <w:rPr>
          <w:rFonts w:ascii="Times New Roman" w:eastAsia="Times New Roman" w:hAnsi="Times New Roman"/>
          <w:sz w:val="24"/>
          <w:szCs w:val="24"/>
          <w:lang w:val="lv-LV" w:eastAsia="lv-LV"/>
        </w:rPr>
      </w:pPr>
      <w:bookmarkStart w:id="2" w:name="_Hlk146269674"/>
      <w:r w:rsidRPr="009B6530">
        <w:rPr>
          <w:rFonts w:ascii="Times New Roman" w:eastAsia="Times New Roman" w:hAnsi="Times New Roman"/>
          <w:sz w:val="24"/>
          <w:szCs w:val="24"/>
          <w:lang w:val="lv-LV" w:eastAsia="lv-LV"/>
        </w:rPr>
        <w:t>202</w:t>
      </w:r>
      <w:r w:rsidR="00AA4274" w:rsidRPr="009B6530">
        <w:rPr>
          <w:rFonts w:ascii="Times New Roman" w:eastAsia="Times New Roman" w:hAnsi="Times New Roman"/>
          <w:sz w:val="24"/>
          <w:szCs w:val="24"/>
          <w:lang w:val="lv-LV" w:eastAsia="lv-LV"/>
        </w:rPr>
        <w:t>6</w:t>
      </w:r>
      <w:r w:rsidRPr="009B6530">
        <w:rPr>
          <w:rFonts w:ascii="Times New Roman" w:eastAsia="Times New Roman" w:hAnsi="Times New Roman"/>
          <w:sz w:val="24"/>
          <w:szCs w:val="24"/>
          <w:lang w:val="lv-LV" w:eastAsia="lv-LV"/>
        </w:rPr>
        <w:t xml:space="preserve">.gada </w:t>
      </w:r>
      <w:r w:rsidR="00AA4274" w:rsidRPr="009B6530">
        <w:rPr>
          <w:rFonts w:ascii="Times New Roman" w:eastAsia="Times New Roman" w:hAnsi="Times New Roman"/>
          <w:sz w:val="24"/>
          <w:szCs w:val="24"/>
          <w:lang w:val="lv-LV" w:eastAsia="lv-LV"/>
        </w:rPr>
        <w:t>2</w:t>
      </w:r>
      <w:r w:rsidR="00EA3428">
        <w:rPr>
          <w:rFonts w:ascii="Times New Roman" w:eastAsia="Times New Roman" w:hAnsi="Times New Roman"/>
          <w:sz w:val="24"/>
          <w:szCs w:val="24"/>
          <w:lang w:val="lv-LV" w:eastAsia="lv-LV"/>
        </w:rPr>
        <w:t>7</w:t>
      </w:r>
      <w:r w:rsidR="00AA4274" w:rsidRPr="009B6530">
        <w:rPr>
          <w:rFonts w:ascii="Times New Roman" w:eastAsia="Times New Roman" w:hAnsi="Times New Roman"/>
          <w:sz w:val="24"/>
          <w:szCs w:val="24"/>
          <w:lang w:val="lv-LV" w:eastAsia="lv-LV"/>
        </w:rPr>
        <w:t>.februārī</w:t>
      </w:r>
      <w:r w:rsidRPr="009B6530">
        <w:rPr>
          <w:rFonts w:ascii="Times New Roman" w:eastAsia="Times New Roman" w:hAnsi="Times New Roman"/>
          <w:sz w:val="24"/>
          <w:szCs w:val="24"/>
          <w:lang w:val="lv-LV" w:eastAsia="lv-LV"/>
        </w:rPr>
        <w:tab/>
        <w:t>Nr.</w:t>
      </w:r>
      <w:r w:rsidR="00AA4274" w:rsidRPr="009B6530">
        <w:rPr>
          <w:rFonts w:ascii="Aptos" w:hAnsi="Aptos"/>
          <w:color w:val="000000"/>
          <w:shd w:val="clear" w:color="auto" w:fill="FFFFFF"/>
          <w:lang w:val="lv-LV"/>
        </w:rPr>
        <w:t xml:space="preserve"> </w:t>
      </w:r>
      <w:r w:rsidR="00AA4274" w:rsidRPr="009B6530">
        <w:rPr>
          <w:rFonts w:ascii="Times New Roman" w:eastAsia="Times New Roman" w:hAnsi="Times New Roman"/>
          <w:sz w:val="24"/>
          <w:szCs w:val="24"/>
          <w:lang w:val="lv-LV" w:eastAsia="lv-LV"/>
        </w:rPr>
        <w:t>2026/22-psrk</w:t>
      </w:r>
    </w:p>
    <w:p w14:paraId="697E81F1" w14:textId="77777777" w:rsidR="002F7939" w:rsidRPr="009B6530" w:rsidRDefault="002F7939" w:rsidP="002F7939">
      <w:pPr>
        <w:widowControl/>
        <w:spacing w:after="0" w:line="240" w:lineRule="auto"/>
        <w:jc w:val="both"/>
        <w:rPr>
          <w:rFonts w:ascii="Times New Roman" w:eastAsia="Times New Roman" w:hAnsi="Times New Roman"/>
          <w:sz w:val="24"/>
          <w:szCs w:val="24"/>
          <w:lang w:val="lv-LV" w:eastAsia="lv-LV"/>
        </w:rPr>
      </w:pPr>
    </w:p>
    <w:bookmarkEnd w:id="0"/>
    <w:bookmarkEnd w:id="1"/>
    <w:bookmarkEnd w:id="2"/>
    <w:p w14:paraId="6970F3E7" w14:textId="77777777" w:rsidR="00AA4274" w:rsidRPr="009B6530" w:rsidRDefault="00AA4274" w:rsidP="002F7939">
      <w:pPr>
        <w:widowControl/>
        <w:spacing w:after="0" w:line="240" w:lineRule="auto"/>
        <w:jc w:val="both"/>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 xml:space="preserve">Patērētāju strīdu risināšanas komisija (turpmāk – Komisija) šādā sastāvā: </w:t>
      </w:r>
    </w:p>
    <w:p w14:paraId="65337A91" w14:textId="77777777" w:rsidR="00AA4274" w:rsidRPr="009B6530" w:rsidRDefault="00AA4274" w:rsidP="008F44C7">
      <w:pPr>
        <w:widowControl/>
        <w:spacing w:after="0" w:line="240" w:lineRule="auto"/>
        <w:ind w:firstLine="709"/>
        <w:jc w:val="both"/>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 xml:space="preserve">Komisijas priekšsēdētāja Marta Urbāne, </w:t>
      </w:r>
    </w:p>
    <w:p w14:paraId="4381F0BE" w14:textId="1EF9FA45" w:rsidR="00AA4274" w:rsidRPr="009B6530" w:rsidRDefault="00AA4274" w:rsidP="008F44C7">
      <w:pPr>
        <w:widowControl/>
        <w:spacing w:after="0" w:line="240" w:lineRule="auto"/>
        <w:ind w:firstLine="709"/>
        <w:jc w:val="both"/>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Komisijas locekļi Andrejs Vanags kā patērētāju interešu pārstāvis un Ilze P</w:t>
      </w:r>
      <w:r w:rsidR="002F7939" w:rsidRPr="009B6530">
        <w:rPr>
          <w:rFonts w:ascii="Times New Roman" w:eastAsia="Times New Roman" w:hAnsi="Times New Roman"/>
          <w:sz w:val="24"/>
          <w:szCs w:val="24"/>
          <w:lang w:val="lv-LV" w:eastAsia="lv-LV"/>
        </w:rPr>
        <w:t>el</w:t>
      </w:r>
      <w:r w:rsidRPr="009B6530">
        <w:rPr>
          <w:rFonts w:ascii="Times New Roman" w:eastAsia="Times New Roman" w:hAnsi="Times New Roman"/>
          <w:sz w:val="24"/>
          <w:szCs w:val="24"/>
          <w:lang w:val="lv-LV" w:eastAsia="lv-LV"/>
        </w:rPr>
        <w:t>ša kā komersantu interešu pārstāve</w:t>
      </w:r>
      <w:r w:rsidR="008F44C7">
        <w:rPr>
          <w:rFonts w:ascii="Times New Roman" w:eastAsia="Times New Roman" w:hAnsi="Times New Roman"/>
          <w:sz w:val="24"/>
          <w:szCs w:val="24"/>
          <w:lang w:val="lv-LV" w:eastAsia="lv-LV"/>
        </w:rPr>
        <w:t xml:space="preserve"> </w:t>
      </w:r>
      <w:r w:rsidRPr="009B6530">
        <w:rPr>
          <w:rFonts w:ascii="Times New Roman" w:eastAsia="Times New Roman" w:hAnsi="Times New Roman"/>
          <w:sz w:val="24"/>
          <w:szCs w:val="24"/>
          <w:lang w:val="lv-LV" w:eastAsia="lv-LV"/>
        </w:rPr>
        <w:t>izskatīja rakstveida procesā strīdu starp patērētāj</w:t>
      </w:r>
      <w:r w:rsidR="00DA3E0B">
        <w:rPr>
          <w:rFonts w:ascii="Times New Roman" w:eastAsia="Times New Roman" w:hAnsi="Times New Roman"/>
          <w:sz w:val="24"/>
          <w:szCs w:val="24"/>
          <w:lang w:val="lv-LV" w:eastAsia="lv-LV"/>
        </w:rPr>
        <w:t>u</w:t>
      </w:r>
      <w:r w:rsidRPr="009B6530">
        <w:rPr>
          <w:rFonts w:ascii="Times New Roman" w:eastAsia="Times New Roman" w:hAnsi="Times New Roman"/>
          <w:sz w:val="24"/>
          <w:szCs w:val="24"/>
          <w:lang w:val="lv-LV" w:eastAsia="lv-LV"/>
        </w:rPr>
        <w:t xml:space="preserve"> un sabiedrīb</w:t>
      </w:r>
      <w:r w:rsidR="00DA3E0B">
        <w:rPr>
          <w:rFonts w:ascii="Times New Roman" w:eastAsia="Times New Roman" w:hAnsi="Times New Roman"/>
          <w:sz w:val="24"/>
          <w:szCs w:val="24"/>
          <w:lang w:val="lv-LV" w:eastAsia="lv-LV"/>
        </w:rPr>
        <w:t>u</w:t>
      </w:r>
      <w:r w:rsidRPr="009B6530">
        <w:rPr>
          <w:rFonts w:ascii="Times New Roman" w:eastAsia="Times New Roman" w:hAnsi="Times New Roman"/>
          <w:sz w:val="24"/>
          <w:szCs w:val="24"/>
          <w:lang w:val="lv-LV" w:eastAsia="lv-LV"/>
        </w:rPr>
        <w:t xml:space="preserve"> saistībā ar atteikuma tiesību izmantošanu un naudas atmaksas pieprasījumu.</w:t>
      </w:r>
    </w:p>
    <w:p w14:paraId="2F8E190E" w14:textId="7702E0E3" w:rsidR="002F1542" w:rsidRPr="009B6530" w:rsidRDefault="00AA4274" w:rsidP="00EA5BAA">
      <w:pPr>
        <w:widowControl/>
        <w:spacing w:before="360" w:after="0" w:line="240" w:lineRule="auto"/>
        <w:ind w:firstLine="709"/>
        <w:jc w:val="both"/>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No lietā esošajiem materiāliem izriet, ka patērētājs 2024. gada 24. novembrī sabiedrības interneta veikalā iegādājās televizoru “</w:t>
      </w:r>
      <w:proofErr w:type="spellStart"/>
      <w:r w:rsidRPr="009B6530">
        <w:rPr>
          <w:rFonts w:ascii="Times New Roman" w:eastAsia="Times New Roman" w:hAnsi="Times New Roman"/>
          <w:sz w:val="24"/>
          <w:szCs w:val="24"/>
          <w:lang w:val="lv-LV" w:eastAsia="lv-LV"/>
        </w:rPr>
        <w:t>Samsung</w:t>
      </w:r>
      <w:proofErr w:type="spellEnd"/>
      <w:r w:rsidRPr="009B6530">
        <w:rPr>
          <w:rFonts w:ascii="Times New Roman" w:eastAsia="Times New Roman" w:hAnsi="Times New Roman"/>
          <w:sz w:val="24"/>
          <w:szCs w:val="24"/>
          <w:lang w:val="lv-LV" w:eastAsia="lv-LV"/>
        </w:rPr>
        <w:t xml:space="preserve"> QE65S90DATXXH 4K OLED 65'' </w:t>
      </w:r>
      <w:proofErr w:type="spellStart"/>
      <w:r w:rsidRPr="009B6530">
        <w:rPr>
          <w:rFonts w:ascii="Times New Roman" w:eastAsia="Times New Roman" w:hAnsi="Times New Roman"/>
          <w:sz w:val="24"/>
          <w:szCs w:val="24"/>
          <w:lang w:val="lv-LV" w:eastAsia="lv-LV"/>
        </w:rPr>
        <w:t>Smart</w:t>
      </w:r>
      <w:proofErr w:type="spellEnd"/>
      <w:r w:rsidRPr="009B6530">
        <w:rPr>
          <w:rFonts w:ascii="Times New Roman" w:eastAsia="Times New Roman" w:hAnsi="Times New Roman"/>
          <w:sz w:val="24"/>
          <w:szCs w:val="24"/>
          <w:lang w:val="lv-LV" w:eastAsia="lv-LV"/>
        </w:rPr>
        <w:t xml:space="preserve">” par 1289,00 EUR. Prece patērētājam tika piegādāta 2024. gada 2. decembrī ar kurjeru. 2024. gada 7. decembrī patērētājs, izpakojot preci, konstatēja </w:t>
      </w:r>
      <w:r w:rsidR="002F1542" w:rsidRPr="009B6530">
        <w:rPr>
          <w:rFonts w:ascii="Times New Roman" w:eastAsia="Times New Roman" w:hAnsi="Times New Roman"/>
          <w:sz w:val="24"/>
          <w:szCs w:val="24"/>
          <w:lang w:val="lv-LV" w:eastAsia="lv-LV"/>
        </w:rPr>
        <w:t>faktu, ka precei ir ievērojams defekts un prece nedarbojās.</w:t>
      </w:r>
      <w:r w:rsidRPr="009B6530">
        <w:rPr>
          <w:rFonts w:ascii="Times New Roman" w:eastAsia="Times New Roman" w:hAnsi="Times New Roman"/>
          <w:sz w:val="24"/>
          <w:szCs w:val="24"/>
          <w:lang w:val="lv-LV" w:eastAsia="lv-LV"/>
        </w:rPr>
        <w:t xml:space="preserve"> Par to patērētājs 2024. gada 8. decembrī informēja sabiedrību, savukārt 2024. gada 12. decembrī paziņoja, ka izmanto atteikuma tiesības, un nosūtīja preci atpakaļ sabiedrībai. 2024. gada 14. decembrī patērētājs saņēma atpakaļ sev nosūtīto preci, jo sabiedrība to bija atkārtoti nosūtījusi atpakaļ, neizpildot patērētāja atteikuma tiesību pieprasījumu.</w:t>
      </w:r>
    </w:p>
    <w:p w14:paraId="1A0B100A" w14:textId="5A538938" w:rsidR="00AA4274" w:rsidRPr="009B6530" w:rsidRDefault="00AA4274" w:rsidP="00EA5BAA">
      <w:pPr>
        <w:widowControl/>
        <w:spacing w:after="0" w:line="240" w:lineRule="auto"/>
        <w:ind w:firstLine="709"/>
        <w:jc w:val="both"/>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 xml:space="preserve">Patērētājs 2025. gada 30. aprīlī iesniedza </w:t>
      </w:r>
      <w:r w:rsidR="008F44C7">
        <w:rPr>
          <w:rFonts w:ascii="Times New Roman" w:eastAsia="Times New Roman" w:hAnsi="Times New Roman"/>
          <w:sz w:val="24"/>
          <w:szCs w:val="24"/>
          <w:lang w:val="lv-LV" w:eastAsia="lv-LV"/>
        </w:rPr>
        <w:t xml:space="preserve">Patērētāju tiesību aizsardzības centram (turpmāk – </w:t>
      </w:r>
      <w:r w:rsidRPr="009B6530">
        <w:rPr>
          <w:rFonts w:ascii="Times New Roman" w:eastAsia="Times New Roman" w:hAnsi="Times New Roman"/>
          <w:sz w:val="24"/>
          <w:szCs w:val="24"/>
          <w:lang w:val="lv-LV" w:eastAsia="lv-LV"/>
        </w:rPr>
        <w:t>PTAC</w:t>
      </w:r>
      <w:r w:rsidR="008F44C7">
        <w:rPr>
          <w:rFonts w:ascii="Times New Roman" w:eastAsia="Times New Roman" w:hAnsi="Times New Roman"/>
          <w:sz w:val="24"/>
          <w:szCs w:val="24"/>
          <w:lang w:val="lv-LV" w:eastAsia="lv-LV"/>
        </w:rPr>
        <w:t>)</w:t>
      </w:r>
      <w:r w:rsidRPr="009B6530">
        <w:rPr>
          <w:rFonts w:ascii="Times New Roman" w:eastAsia="Times New Roman" w:hAnsi="Times New Roman"/>
          <w:sz w:val="24"/>
          <w:szCs w:val="24"/>
          <w:lang w:val="lv-LV" w:eastAsia="lv-LV"/>
        </w:rPr>
        <w:t xml:space="preserve"> iesniegumu, uzturot prasību par 1289,00 EUR atmaksu.</w:t>
      </w:r>
    </w:p>
    <w:p w14:paraId="3573049C" w14:textId="77777777" w:rsidR="00AA4274" w:rsidRPr="009B6530" w:rsidRDefault="00AA4274" w:rsidP="00EA5BAA">
      <w:pPr>
        <w:widowControl/>
        <w:spacing w:after="0" w:line="240" w:lineRule="auto"/>
        <w:ind w:firstLine="709"/>
        <w:jc w:val="both"/>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Sabiedrība, skaidrojot lietas apstākļus PTAC, ir norādījusi, ka patērētājs defektu konstatējis sešas dienas pēc piegādes, ka piegādes brīdī nav izteicis iebildumus un ka nav iespējams noteikt, kad radies mehāniskais bojājums. Tāpat sabiedrība norāda uz patērētāja iesūtīto fotogrāfiju, kurā redzams, ka televizors bijis piestiprināts pie sienas, norādot, ka tas varētu radīt šaubas par bojājuma rašanās apstākļiem. Sabiedrība paziņojusi, ka atsakās izpildīt patērētāja prasību.</w:t>
      </w:r>
    </w:p>
    <w:p w14:paraId="18849843" w14:textId="77777777" w:rsidR="00AA4274" w:rsidRPr="009B6530" w:rsidRDefault="00AA4274" w:rsidP="00EA5BAA">
      <w:pPr>
        <w:widowControl/>
        <w:spacing w:after="0" w:line="240" w:lineRule="auto"/>
        <w:ind w:firstLine="709"/>
        <w:jc w:val="both"/>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 xml:space="preserve">Komisija norāda, ka saskaņā ar Patērētāju tiesību aizsardzības likuma (turpmāk – PTAL) 12. panta pirmo daļu patērētājs var noteiktā termiņā izmantot atteikuma tiesības un, nesniedzot nekādu pamatojumu, atkāpties no distances līguma. Savukārt panta otrā daļa paredz to, ka patērētājs pirms atteikuma tiesību termiņa beigām par lēmumu atkāpties no līguma informē pārdevēju, iesniedzot tam atteikuma veidlapu vai paziņojumu par atteikuma tiesību izmantošanu. Termiņš ir ievērots, ja patērētājs atteikuma paziņojumu </w:t>
      </w:r>
      <w:proofErr w:type="spellStart"/>
      <w:r w:rsidRPr="009B6530">
        <w:rPr>
          <w:rFonts w:ascii="Times New Roman" w:eastAsia="Times New Roman" w:hAnsi="Times New Roman"/>
          <w:sz w:val="24"/>
          <w:szCs w:val="24"/>
          <w:lang w:val="lv-LV" w:eastAsia="lv-LV"/>
        </w:rPr>
        <w:t>nosūta</w:t>
      </w:r>
      <w:proofErr w:type="spellEnd"/>
      <w:r w:rsidRPr="009B6530">
        <w:rPr>
          <w:rFonts w:ascii="Times New Roman" w:eastAsia="Times New Roman" w:hAnsi="Times New Roman"/>
          <w:sz w:val="24"/>
          <w:szCs w:val="24"/>
          <w:lang w:val="lv-LV" w:eastAsia="lv-LV"/>
        </w:rPr>
        <w:t xml:space="preserve"> pārdevējam pirms atteikuma tiesību termiņa beigām. Patērētāja pienākums ir pierādīt atteikuma tiesību izmantošanu. PTAL 12. panta sestā daļa paredz, ka pārdevējs bez nepamatotas kavēšanās, bet ne vēlāk kā 14 dienu laikā no dienas, kad saņēmis minēto paziņojumu, atmaksā patērētājam viņa samaksāto naudas summu, tajā skaitā piegādes izdevumus.</w:t>
      </w:r>
    </w:p>
    <w:p w14:paraId="31D1EFAC" w14:textId="7999D298" w:rsidR="00AA4274" w:rsidRPr="009B6530" w:rsidRDefault="009B6530" w:rsidP="00EA5BAA">
      <w:pPr>
        <w:widowControl/>
        <w:spacing w:after="0" w:line="240" w:lineRule="auto"/>
        <w:ind w:firstLine="709"/>
        <w:jc w:val="both"/>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 xml:space="preserve">Komisija konstatē, ka prece patērētājam tika piegādāta 2024. gada 2. decembrī, savukārt paziņojums par atteikuma tiesību izmantošanu nosūtīts 2024. gada 12. decembrī, proti, </w:t>
      </w:r>
      <w:r w:rsidRPr="009B6530">
        <w:rPr>
          <w:rFonts w:ascii="Times New Roman" w:eastAsia="Times New Roman" w:hAnsi="Times New Roman"/>
          <w:sz w:val="24"/>
          <w:szCs w:val="24"/>
          <w:lang w:val="lv-LV" w:eastAsia="lv-LV"/>
        </w:rPr>
        <w:lastRenderedPageBreak/>
        <w:t>desmitajā dienā pēc preces saņemšanas. Tādējādi PTAL 12. pantā noteiktais 14 dienu termiņš ir ievērots</w:t>
      </w:r>
      <w:r w:rsidR="00AA4274" w:rsidRPr="009B6530">
        <w:rPr>
          <w:rFonts w:ascii="Times New Roman" w:eastAsia="Times New Roman" w:hAnsi="Times New Roman"/>
          <w:sz w:val="24"/>
          <w:szCs w:val="24"/>
          <w:lang w:val="lv-LV" w:eastAsia="lv-LV"/>
        </w:rPr>
        <w:t xml:space="preserve">. </w:t>
      </w:r>
      <w:r w:rsidRPr="009B6530">
        <w:rPr>
          <w:rFonts w:ascii="Times New Roman" w:eastAsia="Times New Roman" w:hAnsi="Times New Roman"/>
          <w:sz w:val="24"/>
          <w:szCs w:val="24"/>
          <w:lang w:val="lv-LV" w:eastAsia="lv-LV"/>
        </w:rPr>
        <w:t>Savukārt sabiedrība nav iesniegusi objektīvus un pārbaudāmus pierādījumus, kas apstiprinātu, ka preces bojājums radies patērētāja rīcības rezultātā vai, ka preces vērtība ir samazinājusies konkrētā apmērā. Saskaņā ar PTAL 12. panta septīto daļu patērētājs ir atbildīgs par preces vērtības samazinājumu tikai tad, ja prece lietota tādā veidā, kas nav nepieciešams, lai noskaidrotu tās raksturu, īpašības un darbību. Pienākums pierādīt vērtības samazinājuma faktu, tā apmēru un cēloņsakarību ar patērētāja rīcību gulstas uz pārdevēju.</w:t>
      </w:r>
      <w:r w:rsidR="00AA4274" w:rsidRPr="009B6530">
        <w:rPr>
          <w:rFonts w:ascii="Times New Roman" w:eastAsia="Times New Roman" w:hAnsi="Times New Roman"/>
          <w:sz w:val="24"/>
          <w:szCs w:val="24"/>
          <w:lang w:val="lv-LV" w:eastAsia="lv-LV"/>
        </w:rPr>
        <w:t xml:space="preserve"> </w:t>
      </w:r>
      <w:r w:rsidRPr="009B6530">
        <w:rPr>
          <w:rFonts w:ascii="Times New Roman" w:eastAsia="Times New Roman" w:hAnsi="Times New Roman"/>
          <w:sz w:val="24"/>
          <w:szCs w:val="24"/>
          <w:lang w:val="lv-LV" w:eastAsia="lv-LV"/>
        </w:rPr>
        <w:t xml:space="preserve">Interpretējot nacionālās tiesību normas, jāņem vērā </w:t>
      </w:r>
      <w:r w:rsidR="008F44C7">
        <w:rPr>
          <w:rFonts w:ascii="Times New Roman" w:eastAsia="Times New Roman" w:hAnsi="Times New Roman"/>
          <w:sz w:val="24"/>
          <w:szCs w:val="24"/>
          <w:lang w:val="lv-LV" w:eastAsia="lv-LV"/>
        </w:rPr>
        <w:t>Līguma par Eiropas Savienības darbību</w:t>
      </w:r>
      <w:r w:rsidR="008F44C7" w:rsidRPr="009B6530">
        <w:rPr>
          <w:rFonts w:ascii="Times New Roman" w:eastAsia="Times New Roman" w:hAnsi="Times New Roman"/>
          <w:sz w:val="24"/>
          <w:szCs w:val="24"/>
          <w:lang w:val="lv-LV" w:eastAsia="lv-LV"/>
        </w:rPr>
        <w:t xml:space="preserve"> </w:t>
      </w:r>
      <w:r w:rsidRPr="009B6530">
        <w:rPr>
          <w:rFonts w:ascii="Times New Roman" w:eastAsia="Times New Roman" w:hAnsi="Times New Roman"/>
          <w:sz w:val="24"/>
          <w:szCs w:val="24"/>
          <w:lang w:val="lv-LV" w:eastAsia="lv-LV"/>
        </w:rPr>
        <w:t xml:space="preserve">169. pantā un Eiropas Savienības </w:t>
      </w:r>
      <w:proofErr w:type="spellStart"/>
      <w:r w:rsidRPr="009B6530">
        <w:rPr>
          <w:rFonts w:ascii="Times New Roman" w:eastAsia="Times New Roman" w:hAnsi="Times New Roman"/>
          <w:sz w:val="24"/>
          <w:szCs w:val="24"/>
          <w:lang w:val="lv-LV" w:eastAsia="lv-LV"/>
        </w:rPr>
        <w:t>Pamattiesību</w:t>
      </w:r>
      <w:proofErr w:type="spellEnd"/>
      <w:r w:rsidRPr="009B6530">
        <w:rPr>
          <w:rFonts w:ascii="Times New Roman" w:eastAsia="Times New Roman" w:hAnsi="Times New Roman"/>
          <w:sz w:val="24"/>
          <w:szCs w:val="24"/>
          <w:lang w:val="lv-LV" w:eastAsia="lv-LV"/>
        </w:rPr>
        <w:t xml:space="preserve"> hartas 38. pantā nostiprinātais augsta līmeņa patērētāju tiesību aizsardzības princips. Šis princips nostiprina nepieciešamību šaubas par pierādījumu pietiekamību vērtēt par labu patērētājam, ja komersants nav izpildījis tam uzlikto pierādīšanas pienākumu.</w:t>
      </w:r>
    </w:p>
    <w:p w14:paraId="5DE46F33" w14:textId="7D9EADEC" w:rsidR="00AA4274" w:rsidRPr="009B6530" w:rsidRDefault="00AA4274" w:rsidP="00EA5BAA">
      <w:pPr>
        <w:widowControl/>
        <w:spacing w:after="0" w:line="240" w:lineRule="auto"/>
        <w:ind w:firstLine="709"/>
        <w:jc w:val="both"/>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Komisija secina, ka sabiedrībai bija pienākums īstenot patērētāja atteikuma tiesības un atmaksāt samaksāto naudas summu 1289,00 EUR apmērā.</w:t>
      </w:r>
    </w:p>
    <w:p w14:paraId="1F8AEFF0" w14:textId="77777777" w:rsidR="00AA4274" w:rsidRPr="009B6530" w:rsidRDefault="00AA4274" w:rsidP="00EA5BAA">
      <w:pPr>
        <w:widowControl/>
        <w:spacing w:after="0" w:line="240" w:lineRule="auto"/>
        <w:ind w:firstLine="709"/>
        <w:jc w:val="both"/>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Ņemot vērā minēto, Komisija, pamatojoties uz Patērētāju tiesību aizsardzības likuma 26.</w:t>
      </w:r>
      <w:r w:rsidRPr="00EA5BAA">
        <w:rPr>
          <w:rFonts w:ascii="Times New Roman" w:eastAsia="Times New Roman" w:hAnsi="Times New Roman"/>
          <w:sz w:val="24"/>
          <w:szCs w:val="24"/>
          <w:vertAlign w:val="superscript"/>
          <w:lang w:val="lv-LV" w:eastAsia="lv-LV"/>
        </w:rPr>
        <w:t>3</w:t>
      </w:r>
      <w:r w:rsidRPr="009B6530">
        <w:rPr>
          <w:rFonts w:ascii="Times New Roman" w:eastAsia="Times New Roman" w:hAnsi="Times New Roman"/>
          <w:sz w:val="24"/>
          <w:szCs w:val="24"/>
          <w:lang w:val="lv-LV" w:eastAsia="lv-LV"/>
        </w:rPr>
        <w:t xml:space="preserve"> panta pirmo daļu, piektās daļas 9. punktu, 26.</w:t>
      </w:r>
      <w:r w:rsidRPr="00EA5BAA">
        <w:rPr>
          <w:rFonts w:ascii="Times New Roman" w:eastAsia="Times New Roman" w:hAnsi="Times New Roman"/>
          <w:sz w:val="24"/>
          <w:szCs w:val="24"/>
          <w:vertAlign w:val="superscript"/>
          <w:lang w:val="lv-LV" w:eastAsia="lv-LV"/>
        </w:rPr>
        <w:t>4</w:t>
      </w:r>
      <w:r w:rsidRPr="009B6530">
        <w:rPr>
          <w:rFonts w:ascii="Times New Roman" w:eastAsia="Times New Roman" w:hAnsi="Times New Roman"/>
          <w:sz w:val="24"/>
          <w:szCs w:val="24"/>
          <w:lang w:val="lv-LV" w:eastAsia="lv-LV"/>
        </w:rPr>
        <w:t xml:space="preserve"> panta pirmo un otro daļu, 26.</w:t>
      </w:r>
      <w:r w:rsidRPr="00EA5BAA">
        <w:rPr>
          <w:rFonts w:ascii="Times New Roman" w:eastAsia="Times New Roman" w:hAnsi="Times New Roman"/>
          <w:sz w:val="24"/>
          <w:szCs w:val="24"/>
          <w:vertAlign w:val="superscript"/>
          <w:lang w:val="lv-LV" w:eastAsia="lv-LV"/>
        </w:rPr>
        <w:t>11</w:t>
      </w:r>
      <w:r w:rsidRPr="009B6530">
        <w:rPr>
          <w:rFonts w:ascii="Times New Roman" w:eastAsia="Times New Roman" w:hAnsi="Times New Roman"/>
          <w:sz w:val="24"/>
          <w:szCs w:val="24"/>
          <w:lang w:val="lv-LV" w:eastAsia="lv-LV"/>
        </w:rPr>
        <w:t xml:space="preserve"> panta pirmo daļu un 26.</w:t>
      </w:r>
      <w:r w:rsidRPr="00EA5BAA">
        <w:rPr>
          <w:rFonts w:ascii="Times New Roman" w:eastAsia="Times New Roman" w:hAnsi="Times New Roman"/>
          <w:sz w:val="24"/>
          <w:szCs w:val="24"/>
          <w:vertAlign w:val="superscript"/>
          <w:lang w:val="lv-LV" w:eastAsia="lv-LV"/>
        </w:rPr>
        <w:t>12</w:t>
      </w:r>
      <w:r w:rsidRPr="009B6530">
        <w:rPr>
          <w:rFonts w:ascii="Times New Roman" w:eastAsia="Times New Roman" w:hAnsi="Times New Roman"/>
          <w:sz w:val="24"/>
          <w:szCs w:val="24"/>
          <w:lang w:val="lv-LV" w:eastAsia="lv-LV"/>
        </w:rPr>
        <w:t xml:space="preserve"> panta pirmo daļu,</w:t>
      </w:r>
    </w:p>
    <w:p w14:paraId="3BAFB13D" w14:textId="77777777" w:rsidR="00F55230" w:rsidRPr="009B6530" w:rsidRDefault="00AA4274" w:rsidP="00F55230">
      <w:pPr>
        <w:widowControl/>
        <w:spacing w:after="0" w:line="240" w:lineRule="auto"/>
        <w:jc w:val="center"/>
        <w:rPr>
          <w:rFonts w:ascii="Times New Roman" w:eastAsia="Times New Roman" w:hAnsi="Times New Roman"/>
          <w:b/>
          <w:bCs/>
          <w:sz w:val="24"/>
          <w:szCs w:val="24"/>
          <w:lang w:val="lv-LV" w:eastAsia="lv-LV"/>
        </w:rPr>
      </w:pPr>
      <w:r w:rsidRPr="009B6530">
        <w:rPr>
          <w:rFonts w:ascii="Times New Roman" w:eastAsia="Times New Roman" w:hAnsi="Times New Roman"/>
          <w:b/>
          <w:bCs/>
          <w:sz w:val="24"/>
          <w:szCs w:val="24"/>
          <w:lang w:val="lv-LV" w:eastAsia="lv-LV"/>
        </w:rPr>
        <w:t>nolemj:</w:t>
      </w:r>
    </w:p>
    <w:p w14:paraId="3023A00E" w14:textId="447A4AAB" w:rsidR="00AA4274" w:rsidRPr="009B6530" w:rsidRDefault="00AA4274" w:rsidP="00F55230">
      <w:pPr>
        <w:widowControl/>
        <w:spacing w:after="0" w:line="240" w:lineRule="auto"/>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apmierināt patērētāja prasību.</w:t>
      </w:r>
    </w:p>
    <w:p w14:paraId="61C01911" w14:textId="282C04E2" w:rsidR="00AA4274" w:rsidRPr="009B6530" w:rsidRDefault="00DA3E0B" w:rsidP="00F55230">
      <w:pPr>
        <w:widowControl/>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Sabiedrībai</w:t>
      </w:r>
      <w:r w:rsidR="00AA4274" w:rsidRPr="009B6530">
        <w:rPr>
          <w:rFonts w:ascii="Times New Roman" w:eastAsia="Times New Roman" w:hAnsi="Times New Roman"/>
          <w:sz w:val="24"/>
          <w:szCs w:val="24"/>
          <w:lang w:val="lv-LV" w:eastAsia="lv-LV"/>
        </w:rPr>
        <w:t xml:space="preserve"> atmaksāt patērētājam 1289,00 EUR.</w:t>
      </w:r>
    </w:p>
    <w:p w14:paraId="7087FFB8" w14:textId="79AA7FDA" w:rsidR="00E34692" w:rsidRPr="009B6530" w:rsidRDefault="00E34692" w:rsidP="00E34692">
      <w:pPr>
        <w:widowControl/>
        <w:spacing w:before="360" w:after="0" w:line="240" w:lineRule="auto"/>
        <w:jc w:val="both"/>
        <w:rPr>
          <w:rFonts w:ascii="Times New Roman" w:eastAsia="Times New Roman" w:hAnsi="Times New Roman"/>
          <w:sz w:val="24"/>
          <w:lang w:val="lv-LV" w:eastAsia="lv-LV"/>
        </w:rPr>
      </w:pPr>
      <w:r w:rsidRPr="009B6530">
        <w:rPr>
          <w:rFonts w:ascii="Times New Roman" w:eastAsia="Times New Roman" w:hAnsi="Times New Roman"/>
          <w:sz w:val="24"/>
          <w:lang w:val="lv-LV" w:eastAsia="lv-LV"/>
        </w:rPr>
        <w:t>Saskaņā ar Patērētāju tiesību aizsardzības likuma 26.</w:t>
      </w:r>
      <w:r w:rsidRPr="009B6530">
        <w:rPr>
          <w:rFonts w:ascii="Times New Roman" w:eastAsia="Times New Roman" w:hAnsi="Times New Roman"/>
          <w:sz w:val="24"/>
          <w:vertAlign w:val="superscript"/>
          <w:lang w:val="lv-LV" w:eastAsia="lv-LV"/>
        </w:rPr>
        <w:t>12</w:t>
      </w:r>
      <w:r w:rsidRPr="009B6530">
        <w:rPr>
          <w:rFonts w:ascii="Times New Roman" w:eastAsia="Times New Roman" w:hAnsi="Times New Roman"/>
          <w:sz w:val="24"/>
          <w:lang w:val="lv-LV" w:eastAsia="lv-LV"/>
        </w:rPr>
        <w:t xml:space="preserve"> panta piekto daļu Komisijas lēmumam</w:t>
      </w:r>
      <w:r w:rsidR="00AA4274" w:rsidRPr="009B6530">
        <w:rPr>
          <w:rFonts w:ascii="Times New Roman" w:eastAsia="Times New Roman" w:hAnsi="Times New Roman"/>
          <w:sz w:val="24"/>
          <w:lang w:val="lv-LV" w:eastAsia="lv-LV"/>
        </w:rPr>
        <w:t xml:space="preserve"> </w:t>
      </w:r>
      <w:r w:rsidRPr="009B6530">
        <w:rPr>
          <w:rFonts w:ascii="Times New Roman" w:eastAsia="Times New Roman" w:hAnsi="Times New Roman"/>
          <w:sz w:val="24"/>
          <w:lang w:val="lv-LV" w:eastAsia="lv-LV"/>
        </w:rPr>
        <w:t>ir ieteikuma raksturs un tas nav apstrīdams vai pārsūdzams.</w:t>
      </w:r>
    </w:p>
    <w:p w14:paraId="2C6A2244" w14:textId="77777777" w:rsidR="00E34692" w:rsidRPr="009B6530" w:rsidRDefault="00E34692" w:rsidP="00E34692">
      <w:pPr>
        <w:widowControl/>
        <w:spacing w:after="0" w:line="240" w:lineRule="auto"/>
        <w:jc w:val="both"/>
        <w:rPr>
          <w:rFonts w:ascii="Times New Roman" w:eastAsia="Times New Roman" w:hAnsi="Times New Roman"/>
          <w:sz w:val="24"/>
          <w:szCs w:val="24"/>
          <w:lang w:val="lv-LV"/>
        </w:rPr>
      </w:pPr>
      <w:r w:rsidRPr="009B6530">
        <w:rPr>
          <w:rFonts w:ascii="Times New Roman" w:eastAsia="Times New Roman" w:hAnsi="Times New Roman"/>
          <w:sz w:val="24"/>
          <w:szCs w:val="24"/>
          <w:lang w:val="lv-LV"/>
        </w:rPr>
        <w:t>Komisijas lēmums ir labprātīgi izpildāms 30 dienu laikā no tā spēkā stāšanās dienas.</w:t>
      </w:r>
    </w:p>
    <w:p w14:paraId="7EB15E3F" w14:textId="77777777" w:rsidR="00E34692" w:rsidRPr="009B6530" w:rsidRDefault="00E34692" w:rsidP="00E34692">
      <w:pPr>
        <w:widowControl/>
        <w:spacing w:before="240" w:after="240" w:line="240" w:lineRule="auto"/>
        <w:jc w:val="both"/>
        <w:rPr>
          <w:rFonts w:ascii="Times New Roman" w:eastAsia="Times New Roman" w:hAnsi="Times New Roman"/>
          <w:b/>
          <w:bCs/>
          <w:i/>
          <w:iCs/>
          <w:sz w:val="24"/>
          <w:lang w:val="lv-LV" w:eastAsia="lv-LV"/>
        </w:rPr>
      </w:pPr>
      <w:r w:rsidRPr="009B6530">
        <w:rPr>
          <w:rFonts w:ascii="Times New Roman" w:eastAsia="Times New Roman" w:hAnsi="Times New Roman"/>
          <w:b/>
          <w:bCs/>
          <w:i/>
          <w:iCs/>
          <w:sz w:val="24"/>
          <w:lang w:val="lv-LV" w:eastAsia="lv-LV"/>
        </w:rPr>
        <w:t>Šis dokuments ir parakstīts ar drošu elektronisko parakstu un satur laika zīmogu.</w:t>
      </w:r>
    </w:p>
    <w:p w14:paraId="776F8A89" w14:textId="255CD969" w:rsidR="004179C6" w:rsidRPr="009B6530" w:rsidRDefault="00E34692" w:rsidP="00E34692">
      <w:pPr>
        <w:tabs>
          <w:tab w:val="left" w:pos="7513"/>
        </w:tabs>
        <w:rPr>
          <w:lang w:val="lv-LV"/>
        </w:rPr>
      </w:pPr>
      <w:r w:rsidRPr="009B6530">
        <w:rPr>
          <w:rFonts w:ascii="Times New Roman" w:eastAsia="Times New Roman" w:hAnsi="Times New Roman"/>
          <w:sz w:val="24"/>
          <w:lang w:val="lv-LV" w:eastAsia="lv-LV"/>
        </w:rPr>
        <w:t>Komisijas priekšsēdētāj</w:t>
      </w:r>
      <w:r w:rsidR="00AA4274" w:rsidRPr="009B6530">
        <w:rPr>
          <w:rFonts w:ascii="Times New Roman" w:eastAsia="Times New Roman" w:hAnsi="Times New Roman"/>
          <w:sz w:val="24"/>
          <w:lang w:val="lv-LV" w:eastAsia="lv-LV"/>
        </w:rPr>
        <w:t>a</w:t>
      </w:r>
      <w:r w:rsidRPr="009B6530">
        <w:rPr>
          <w:rFonts w:ascii="Times New Roman" w:eastAsia="Times New Roman" w:hAnsi="Times New Roman"/>
          <w:sz w:val="24"/>
          <w:lang w:val="lv-LV" w:eastAsia="lv-LV"/>
        </w:rPr>
        <w:tab/>
      </w:r>
      <w:r w:rsidR="00AA4274" w:rsidRPr="009B6530">
        <w:rPr>
          <w:rFonts w:ascii="Times New Roman" w:eastAsia="Times New Roman" w:hAnsi="Times New Roman"/>
          <w:sz w:val="24"/>
          <w:lang w:val="lv-LV" w:eastAsia="lv-LV"/>
        </w:rPr>
        <w:t>Marta Urbāne</w:t>
      </w:r>
    </w:p>
    <w:sectPr w:rsidR="004179C6" w:rsidRPr="009B6530"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4BA95" w14:textId="77777777" w:rsidR="00A16F51" w:rsidRDefault="00A16F51">
      <w:pPr>
        <w:spacing w:after="0" w:line="240" w:lineRule="auto"/>
      </w:pPr>
      <w:r>
        <w:separator/>
      </w:r>
    </w:p>
  </w:endnote>
  <w:endnote w:type="continuationSeparator" w:id="0">
    <w:p w14:paraId="0774E899" w14:textId="77777777" w:rsidR="00A16F51" w:rsidRDefault="00A16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45D0B" w14:textId="77777777" w:rsidR="00A16F51" w:rsidRDefault="00A16F51">
      <w:pPr>
        <w:spacing w:after="0" w:line="240" w:lineRule="auto"/>
      </w:pPr>
      <w:r>
        <w:separator/>
      </w:r>
    </w:p>
  </w:footnote>
  <w:footnote w:type="continuationSeparator" w:id="0">
    <w:p w14:paraId="38A31E0A" w14:textId="77777777" w:rsidR="00A16F51" w:rsidRDefault="00A16F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place">
      <w:smartTag w:uri="urn:schemas-microsoft-com:office:smarttags" w:element="City">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349C0"/>
    <w:rsid w:val="000445AA"/>
    <w:rsid w:val="00052651"/>
    <w:rsid w:val="00053444"/>
    <w:rsid w:val="00063A6C"/>
    <w:rsid w:val="00066C93"/>
    <w:rsid w:val="00072B7F"/>
    <w:rsid w:val="00081D61"/>
    <w:rsid w:val="0008680D"/>
    <w:rsid w:val="00090BF0"/>
    <w:rsid w:val="000936E9"/>
    <w:rsid w:val="0009778B"/>
    <w:rsid w:val="000A065D"/>
    <w:rsid w:val="000A0E4F"/>
    <w:rsid w:val="000A155A"/>
    <w:rsid w:val="000A192B"/>
    <w:rsid w:val="000A1A1A"/>
    <w:rsid w:val="000A4DDC"/>
    <w:rsid w:val="000A6F3A"/>
    <w:rsid w:val="000B7C62"/>
    <w:rsid w:val="000C5317"/>
    <w:rsid w:val="000E4368"/>
    <w:rsid w:val="000E4465"/>
    <w:rsid w:val="000E5ACF"/>
    <w:rsid w:val="00104ECE"/>
    <w:rsid w:val="00105A9E"/>
    <w:rsid w:val="001102B4"/>
    <w:rsid w:val="001151B7"/>
    <w:rsid w:val="001158A0"/>
    <w:rsid w:val="00124173"/>
    <w:rsid w:val="001248B5"/>
    <w:rsid w:val="00136E6C"/>
    <w:rsid w:val="0015408F"/>
    <w:rsid w:val="0015599F"/>
    <w:rsid w:val="00157097"/>
    <w:rsid w:val="001605F6"/>
    <w:rsid w:val="001628BE"/>
    <w:rsid w:val="00166159"/>
    <w:rsid w:val="00174399"/>
    <w:rsid w:val="00182FCD"/>
    <w:rsid w:val="001835C4"/>
    <w:rsid w:val="0019647C"/>
    <w:rsid w:val="001B274D"/>
    <w:rsid w:val="001B380A"/>
    <w:rsid w:val="001B63AF"/>
    <w:rsid w:val="001C048F"/>
    <w:rsid w:val="001C372D"/>
    <w:rsid w:val="001C6EAC"/>
    <w:rsid w:val="001D1536"/>
    <w:rsid w:val="001E1B74"/>
    <w:rsid w:val="001E3EB5"/>
    <w:rsid w:val="001F024A"/>
    <w:rsid w:val="001F2539"/>
    <w:rsid w:val="00201876"/>
    <w:rsid w:val="00205315"/>
    <w:rsid w:val="00205D4F"/>
    <w:rsid w:val="0021400F"/>
    <w:rsid w:val="00221B48"/>
    <w:rsid w:val="00235AAA"/>
    <w:rsid w:val="002405BA"/>
    <w:rsid w:val="00242F13"/>
    <w:rsid w:val="002465E8"/>
    <w:rsid w:val="00246974"/>
    <w:rsid w:val="0024705E"/>
    <w:rsid w:val="0025225A"/>
    <w:rsid w:val="002553EB"/>
    <w:rsid w:val="00266A5F"/>
    <w:rsid w:val="002723AF"/>
    <w:rsid w:val="00275B9E"/>
    <w:rsid w:val="00281D30"/>
    <w:rsid w:val="00282935"/>
    <w:rsid w:val="002834ED"/>
    <w:rsid w:val="00283C95"/>
    <w:rsid w:val="00293E76"/>
    <w:rsid w:val="002A2378"/>
    <w:rsid w:val="002B167B"/>
    <w:rsid w:val="002C087E"/>
    <w:rsid w:val="002C3E51"/>
    <w:rsid w:val="002D22D4"/>
    <w:rsid w:val="002D3BC5"/>
    <w:rsid w:val="002D4509"/>
    <w:rsid w:val="002E0E4A"/>
    <w:rsid w:val="002E1474"/>
    <w:rsid w:val="002F1542"/>
    <w:rsid w:val="002F7939"/>
    <w:rsid w:val="0030420A"/>
    <w:rsid w:val="003142AE"/>
    <w:rsid w:val="00321DE1"/>
    <w:rsid w:val="00323BA9"/>
    <w:rsid w:val="00326138"/>
    <w:rsid w:val="003326EA"/>
    <w:rsid w:val="00334FD6"/>
    <w:rsid w:val="0035085F"/>
    <w:rsid w:val="00352049"/>
    <w:rsid w:val="00357081"/>
    <w:rsid w:val="00357149"/>
    <w:rsid w:val="00366376"/>
    <w:rsid w:val="00370425"/>
    <w:rsid w:val="0037216B"/>
    <w:rsid w:val="003722EF"/>
    <w:rsid w:val="00375EF7"/>
    <w:rsid w:val="0038570F"/>
    <w:rsid w:val="00391450"/>
    <w:rsid w:val="00391CBC"/>
    <w:rsid w:val="003A3D43"/>
    <w:rsid w:val="003B0C74"/>
    <w:rsid w:val="003B2670"/>
    <w:rsid w:val="003C1EAB"/>
    <w:rsid w:val="003C2D40"/>
    <w:rsid w:val="003D4737"/>
    <w:rsid w:val="003F302D"/>
    <w:rsid w:val="00407D3A"/>
    <w:rsid w:val="00410759"/>
    <w:rsid w:val="004117CB"/>
    <w:rsid w:val="00414E5E"/>
    <w:rsid w:val="004179C6"/>
    <w:rsid w:val="0043618C"/>
    <w:rsid w:val="0044519C"/>
    <w:rsid w:val="00445562"/>
    <w:rsid w:val="00452644"/>
    <w:rsid w:val="00452B6C"/>
    <w:rsid w:val="004538BC"/>
    <w:rsid w:val="00455364"/>
    <w:rsid w:val="0045783E"/>
    <w:rsid w:val="00460079"/>
    <w:rsid w:val="004637C0"/>
    <w:rsid w:val="00484A17"/>
    <w:rsid w:val="00495CCD"/>
    <w:rsid w:val="004A1E34"/>
    <w:rsid w:val="004B2741"/>
    <w:rsid w:val="004B29C1"/>
    <w:rsid w:val="004D01D3"/>
    <w:rsid w:val="004D450D"/>
    <w:rsid w:val="004E3710"/>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D3"/>
    <w:rsid w:val="005554F8"/>
    <w:rsid w:val="00563C52"/>
    <w:rsid w:val="005656CE"/>
    <w:rsid w:val="005737F7"/>
    <w:rsid w:val="00582F04"/>
    <w:rsid w:val="0058511C"/>
    <w:rsid w:val="00591939"/>
    <w:rsid w:val="00595C8C"/>
    <w:rsid w:val="00596DD6"/>
    <w:rsid w:val="005A61B5"/>
    <w:rsid w:val="005A695D"/>
    <w:rsid w:val="005A6C78"/>
    <w:rsid w:val="005B5B5D"/>
    <w:rsid w:val="005C0FE5"/>
    <w:rsid w:val="005C38DB"/>
    <w:rsid w:val="005D1806"/>
    <w:rsid w:val="005E3C4E"/>
    <w:rsid w:val="005F4721"/>
    <w:rsid w:val="005F52B8"/>
    <w:rsid w:val="005F6E4F"/>
    <w:rsid w:val="006035C1"/>
    <w:rsid w:val="00603C05"/>
    <w:rsid w:val="006058AE"/>
    <w:rsid w:val="006068AA"/>
    <w:rsid w:val="00612FB3"/>
    <w:rsid w:val="006164FC"/>
    <w:rsid w:val="006367A2"/>
    <w:rsid w:val="006456B7"/>
    <w:rsid w:val="00647ADE"/>
    <w:rsid w:val="00663C3A"/>
    <w:rsid w:val="006877E8"/>
    <w:rsid w:val="0069116F"/>
    <w:rsid w:val="006965CA"/>
    <w:rsid w:val="006A0CC6"/>
    <w:rsid w:val="006A2252"/>
    <w:rsid w:val="006A7C56"/>
    <w:rsid w:val="006B6EC4"/>
    <w:rsid w:val="006C2746"/>
    <w:rsid w:val="006D21B8"/>
    <w:rsid w:val="006E0953"/>
    <w:rsid w:val="006E19F4"/>
    <w:rsid w:val="006E5F74"/>
    <w:rsid w:val="006E653E"/>
    <w:rsid w:val="006F5E03"/>
    <w:rsid w:val="007069E7"/>
    <w:rsid w:val="00707204"/>
    <w:rsid w:val="0070724A"/>
    <w:rsid w:val="007112E9"/>
    <w:rsid w:val="007150F1"/>
    <w:rsid w:val="00715561"/>
    <w:rsid w:val="007173D8"/>
    <w:rsid w:val="007237F5"/>
    <w:rsid w:val="00732248"/>
    <w:rsid w:val="00737A54"/>
    <w:rsid w:val="0074730C"/>
    <w:rsid w:val="0075427E"/>
    <w:rsid w:val="0076316E"/>
    <w:rsid w:val="00764302"/>
    <w:rsid w:val="00774AA6"/>
    <w:rsid w:val="00775A73"/>
    <w:rsid w:val="00775CB5"/>
    <w:rsid w:val="007765F8"/>
    <w:rsid w:val="00784FC7"/>
    <w:rsid w:val="00795467"/>
    <w:rsid w:val="007A14E4"/>
    <w:rsid w:val="007A4722"/>
    <w:rsid w:val="007A6354"/>
    <w:rsid w:val="007A77C5"/>
    <w:rsid w:val="007B3BA5"/>
    <w:rsid w:val="007B4CF7"/>
    <w:rsid w:val="007B7E14"/>
    <w:rsid w:val="007C0298"/>
    <w:rsid w:val="007D3DAA"/>
    <w:rsid w:val="007D4F77"/>
    <w:rsid w:val="007D53F5"/>
    <w:rsid w:val="007D7312"/>
    <w:rsid w:val="007E4D1F"/>
    <w:rsid w:val="007E54FC"/>
    <w:rsid w:val="007F0D34"/>
    <w:rsid w:val="0080046C"/>
    <w:rsid w:val="0080787E"/>
    <w:rsid w:val="008079FA"/>
    <w:rsid w:val="00815277"/>
    <w:rsid w:val="008223BD"/>
    <w:rsid w:val="008243C0"/>
    <w:rsid w:val="008271F1"/>
    <w:rsid w:val="0082787D"/>
    <w:rsid w:val="008347E4"/>
    <w:rsid w:val="008412C2"/>
    <w:rsid w:val="0084746E"/>
    <w:rsid w:val="00862C31"/>
    <w:rsid w:val="00864039"/>
    <w:rsid w:val="00864597"/>
    <w:rsid w:val="00865324"/>
    <w:rsid w:val="00867C37"/>
    <w:rsid w:val="00872D95"/>
    <w:rsid w:val="00874AE1"/>
    <w:rsid w:val="00876C21"/>
    <w:rsid w:val="00880136"/>
    <w:rsid w:val="00883B7C"/>
    <w:rsid w:val="008962EF"/>
    <w:rsid w:val="008B2051"/>
    <w:rsid w:val="008C3D52"/>
    <w:rsid w:val="008E2D88"/>
    <w:rsid w:val="008F44C7"/>
    <w:rsid w:val="00902924"/>
    <w:rsid w:val="00916255"/>
    <w:rsid w:val="00917A4D"/>
    <w:rsid w:val="00922593"/>
    <w:rsid w:val="00924F17"/>
    <w:rsid w:val="00930216"/>
    <w:rsid w:val="00932DC3"/>
    <w:rsid w:val="00940677"/>
    <w:rsid w:val="00941D43"/>
    <w:rsid w:val="00945973"/>
    <w:rsid w:val="00952CD2"/>
    <w:rsid w:val="00953942"/>
    <w:rsid w:val="00961031"/>
    <w:rsid w:val="009615C6"/>
    <w:rsid w:val="009629D4"/>
    <w:rsid w:val="00967F76"/>
    <w:rsid w:val="00982380"/>
    <w:rsid w:val="009851AB"/>
    <w:rsid w:val="009863D5"/>
    <w:rsid w:val="00990A11"/>
    <w:rsid w:val="009A1ED8"/>
    <w:rsid w:val="009B3A35"/>
    <w:rsid w:val="009B4D54"/>
    <w:rsid w:val="009B6530"/>
    <w:rsid w:val="009B7084"/>
    <w:rsid w:val="009C4082"/>
    <w:rsid w:val="009C49C4"/>
    <w:rsid w:val="009D0E29"/>
    <w:rsid w:val="009D3FE4"/>
    <w:rsid w:val="009D686D"/>
    <w:rsid w:val="009F6A76"/>
    <w:rsid w:val="00A05750"/>
    <w:rsid w:val="00A07955"/>
    <w:rsid w:val="00A16F51"/>
    <w:rsid w:val="00A21225"/>
    <w:rsid w:val="00A2759B"/>
    <w:rsid w:val="00A34987"/>
    <w:rsid w:val="00A3728F"/>
    <w:rsid w:val="00A37CAD"/>
    <w:rsid w:val="00A460D9"/>
    <w:rsid w:val="00A51F4C"/>
    <w:rsid w:val="00A54D72"/>
    <w:rsid w:val="00A57583"/>
    <w:rsid w:val="00A61FA0"/>
    <w:rsid w:val="00A6559A"/>
    <w:rsid w:val="00A66B08"/>
    <w:rsid w:val="00A82ACB"/>
    <w:rsid w:val="00A83ABB"/>
    <w:rsid w:val="00A84310"/>
    <w:rsid w:val="00A94670"/>
    <w:rsid w:val="00A94C16"/>
    <w:rsid w:val="00A95BEA"/>
    <w:rsid w:val="00A969CC"/>
    <w:rsid w:val="00A9793C"/>
    <w:rsid w:val="00AA4274"/>
    <w:rsid w:val="00AA506B"/>
    <w:rsid w:val="00AA561E"/>
    <w:rsid w:val="00AA7F6E"/>
    <w:rsid w:val="00AB7AE7"/>
    <w:rsid w:val="00AC3043"/>
    <w:rsid w:val="00AD147F"/>
    <w:rsid w:val="00AD61DF"/>
    <w:rsid w:val="00AF411B"/>
    <w:rsid w:val="00B02035"/>
    <w:rsid w:val="00B03312"/>
    <w:rsid w:val="00B10639"/>
    <w:rsid w:val="00B15FF7"/>
    <w:rsid w:val="00B44D66"/>
    <w:rsid w:val="00B468FF"/>
    <w:rsid w:val="00B55BFD"/>
    <w:rsid w:val="00B606FD"/>
    <w:rsid w:val="00B70E15"/>
    <w:rsid w:val="00B75959"/>
    <w:rsid w:val="00B7738A"/>
    <w:rsid w:val="00B90115"/>
    <w:rsid w:val="00B9418E"/>
    <w:rsid w:val="00BA2321"/>
    <w:rsid w:val="00BA4E95"/>
    <w:rsid w:val="00BA5E6B"/>
    <w:rsid w:val="00BA7891"/>
    <w:rsid w:val="00BB3D45"/>
    <w:rsid w:val="00BB5453"/>
    <w:rsid w:val="00BC39F6"/>
    <w:rsid w:val="00BC40CB"/>
    <w:rsid w:val="00BD361B"/>
    <w:rsid w:val="00BE0D4D"/>
    <w:rsid w:val="00BE2BE9"/>
    <w:rsid w:val="00BE55B5"/>
    <w:rsid w:val="00BF18D1"/>
    <w:rsid w:val="00BF5869"/>
    <w:rsid w:val="00C07C89"/>
    <w:rsid w:val="00C14592"/>
    <w:rsid w:val="00C17432"/>
    <w:rsid w:val="00C21DDD"/>
    <w:rsid w:val="00C2214B"/>
    <w:rsid w:val="00C225F4"/>
    <w:rsid w:val="00C32FEE"/>
    <w:rsid w:val="00C36F8C"/>
    <w:rsid w:val="00C40E61"/>
    <w:rsid w:val="00C47CC2"/>
    <w:rsid w:val="00C47F57"/>
    <w:rsid w:val="00C6438B"/>
    <w:rsid w:val="00C65592"/>
    <w:rsid w:val="00C65DF1"/>
    <w:rsid w:val="00C67FA0"/>
    <w:rsid w:val="00C87D32"/>
    <w:rsid w:val="00C90972"/>
    <w:rsid w:val="00C90C7A"/>
    <w:rsid w:val="00C9168E"/>
    <w:rsid w:val="00C919E2"/>
    <w:rsid w:val="00C97BCC"/>
    <w:rsid w:val="00CA0C2F"/>
    <w:rsid w:val="00CA446F"/>
    <w:rsid w:val="00CB09FA"/>
    <w:rsid w:val="00CC60E9"/>
    <w:rsid w:val="00CD22C6"/>
    <w:rsid w:val="00CE5DD9"/>
    <w:rsid w:val="00CF26CB"/>
    <w:rsid w:val="00CF4BA9"/>
    <w:rsid w:val="00CF54A6"/>
    <w:rsid w:val="00CF57E6"/>
    <w:rsid w:val="00D0474C"/>
    <w:rsid w:val="00D04CC5"/>
    <w:rsid w:val="00D058AF"/>
    <w:rsid w:val="00D16EAA"/>
    <w:rsid w:val="00D21FA6"/>
    <w:rsid w:val="00D25C53"/>
    <w:rsid w:val="00D27900"/>
    <w:rsid w:val="00D42A58"/>
    <w:rsid w:val="00D571EC"/>
    <w:rsid w:val="00D57E8C"/>
    <w:rsid w:val="00D7192C"/>
    <w:rsid w:val="00D7621A"/>
    <w:rsid w:val="00D839B1"/>
    <w:rsid w:val="00DA3E0B"/>
    <w:rsid w:val="00DA7F57"/>
    <w:rsid w:val="00DB356D"/>
    <w:rsid w:val="00DC196B"/>
    <w:rsid w:val="00DC5AB4"/>
    <w:rsid w:val="00DD0499"/>
    <w:rsid w:val="00DD24D0"/>
    <w:rsid w:val="00DD2F8E"/>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3D08"/>
    <w:rsid w:val="00E5081A"/>
    <w:rsid w:val="00E51FEB"/>
    <w:rsid w:val="00E53DDF"/>
    <w:rsid w:val="00E60E73"/>
    <w:rsid w:val="00E63825"/>
    <w:rsid w:val="00E638C6"/>
    <w:rsid w:val="00E643BC"/>
    <w:rsid w:val="00E652A7"/>
    <w:rsid w:val="00E7353C"/>
    <w:rsid w:val="00E801D8"/>
    <w:rsid w:val="00E82CD4"/>
    <w:rsid w:val="00E8568F"/>
    <w:rsid w:val="00E90ACC"/>
    <w:rsid w:val="00E9405B"/>
    <w:rsid w:val="00EA3428"/>
    <w:rsid w:val="00EA49F5"/>
    <w:rsid w:val="00EA5BAA"/>
    <w:rsid w:val="00EC2C44"/>
    <w:rsid w:val="00ED0405"/>
    <w:rsid w:val="00ED0D05"/>
    <w:rsid w:val="00ED20C8"/>
    <w:rsid w:val="00ED7BFC"/>
    <w:rsid w:val="00EE35D0"/>
    <w:rsid w:val="00EF165D"/>
    <w:rsid w:val="00F00572"/>
    <w:rsid w:val="00F017FD"/>
    <w:rsid w:val="00F146B6"/>
    <w:rsid w:val="00F1681E"/>
    <w:rsid w:val="00F3541E"/>
    <w:rsid w:val="00F40D0D"/>
    <w:rsid w:val="00F47F3B"/>
    <w:rsid w:val="00F50C13"/>
    <w:rsid w:val="00F52303"/>
    <w:rsid w:val="00F55230"/>
    <w:rsid w:val="00F61AB1"/>
    <w:rsid w:val="00F621F7"/>
    <w:rsid w:val="00F62F2A"/>
    <w:rsid w:val="00F713DB"/>
    <w:rsid w:val="00F716E5"/>
    <w:rsid w:val="00F7538C"/>
    <w:rsid w:val="00F80A51"/>
    <w:rsid w:val="00F80D37"/>
    <w:rsid w:val="00F90962"/>
    <w:rsid w:val="00F9323A"/>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styleId="Revision">
    <w:name w:val="Revision"/>
    <w:hidden/>
    <w:uiPriority w:val="99"/>
    <w:semiHidden/>
    <w:rsid w:val="008F44C7"/>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614</Words>
  <Characters>4063</Characters>
  <Application>Microsoft Office Word</Application>
  <DocSecurity>0</DocSecurity>
  <Lines>66</Lines>
  <Paragraphs>26</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4651</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2021-12-06T11:50:00Z</cp:lastPrinted>
  <dcterms:created xsi:type="dcterms:W3CDTF">2026-03-11T09:11:00Z</dcterms:created>
  <dcterms:modified xsi:type="dcterms:W3CDTF">2026-03-11T09:11:00Z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